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527C" w:rsidRDefault="00A5527C" w:rsidP="00A5527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Муниципальное бюджетное дошкольное образовательное учреждение детский сад № 39 села Соколовского муниципального образования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Гулькевичский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</w:t>
      </w:r>
    </w:p>
    <w:p w:rsidR="00A5527C" w:rsidRDefault="00A5527C" w:rsidP="00A5527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527C" w:rsidRDefault="00A5527C" w:rsidP="00A5527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527C" w:rsidRDefault="00A5527C" w:rsidP="00A5527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527C" w:rsidRDefault="00A5527C" w:rsidP="00A5527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527C" w:rsidRDefault="00A5527C" w:rsidP="00A5527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527C" w:rsidRDefault="00A5527C" w:rsidP="00A5527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527C" w:rsidRDefault="00A5527C" w:rsidP="00A5527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527C" w:rsidRDefault="00A5527C" w:rsidP="00A5527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527C" w:rsidRDefault="00A5527C" w:rsidP="00A5527C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5527C">
        <w:rPr>
          <w:rFonts w:ascii="Times New Roman" w:hAnsi="Times New Roman" w:cs="Times New Roman"/>
          <w:b/>
          <w:sz w:val="28"/>
          <w:szCs w:val="28"/>
        </w:rPr>
        <w:t xml:space="preserve">Методическая разработка 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по гражданско-патриотическому </w:t>
      </w:r>
      <w:r w:rsidRPr="00A5527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воспитанию детей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старшего дошкольного возраста</w:t>
      </w:r>
      <w:r w:rsidRPr="00A5527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.</w:t>
      </w:r>
    </w:p>
    <w:p w:rsidR="00BE4B89" w:rsidRPr="00A5527C" w:rsidRDefault="00BE4B89" w:rsidP="00A5527C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Тема: «Кубани верные сыны»</w:t>
      </w:r>
    </w:p>
    <w:p w:rsidR="00A5527C" w:rsidRDefault="00A5527C" w:rsidP="00A5527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527C" w:rsidRDefault="00A5527C" w:rsidP="00A5527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527C" w:rsidRPr="00A5527C" w:rsidRDefault="00DC428E" w:rsidP="00DC428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A5527C" w:rsidRPr="00A5527C">
        <w:rPr>
          <w:rFonts w:ascii="Times New Roman" w:hAnsi="Times New Roman" w:cs="Times New Roman"/>
          <w:sz w:val="28"/>
          <w:szCs w:val="28"/>
        </w:rPr>
        <w:t>Подготовили: музыкальный руководитель Чистякова Л.В.</w:t>
      </w:r>
    </w:p>
    <w:p w:rsidR="00A5527C" w:rsidRPr="00A5527C" w:rsidRDefault="00A5527C" w:rsidP="00DC428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A5527C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DC428E">
        <w:rPr>
          <w:rFonts w:ascii="Times New Roman" w:hAnsi="Times New Roman" w:cs="Times New Roman"/>
          <w:sz w:val="28"/>
          <w:szCs w:val="28"/>
        </w:rPr>
        <w:t xml:space="preserve">   </w:t>
      </w:r>
      <w:r w:rsidRPr="00A5527C">
        <w:rPr>
          <w:rFonts w:ascii="Times New Roman" w:hAnsi="Times New Roman" w:cs="Times New Roman"/>
          <w:sz w:val="28"/>
          <w:szCs w:val="28"/>
        </w:rPr>
        <w:t>воспитатель Селезнева Е.А.</w:t>
      </w:r>
    </w:p>
    <w:p w:rsidR="00A5527C" w:rsidRDefault="00A5527C" w:rsidP="00A5527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527C" w:rsidRDefault="00A5527C" w:rsidP="00A5527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527C" w:rsidRDefault="00A5527C" w:rsidP="00A5527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527C" w:rsidRDefault="00A5527C" w:rsidP="00A5527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527C" w:rsidRDefault="00A5527C" w:rsidP="00A5527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527C" w:rsidRDefault="00A5527C" w:rsidP="00A5527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527C" w:rsidRDefault="00A5527C" w:rsidP="00A5527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527C" w:rsidRDefault="00A5527C" w:rsidP="00A5527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527C" w:rsidRDefault="00A5527C" w:rsidP="00A5527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527C" w:rsidRDefault="00A5527C" w:rsidP="00A5527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527C" w:rsidRDefault="00A5527C" w:rsidP="00A5527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527C" w:rsidRDefault="00A5527C" w:rsidP="00A5527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527C" w:rsidRDefault="00A5527C" w:rsidP="00A5527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527C" w:rsidRDefault="00A5527C" w:rsidP="00A5527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527C" w:rsidRDefault="00A5527C" w:rsidP="00A5527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527C" w:rsidRDefault="00A5527C" w:rsidP="00A5527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527C" w:rsidRDefault="00A5527C" w:rsidP="00A5527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527C" w:rsidRDefault="00A5527C" w:rsidP="00A5527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527C" w:rsidRDefault="00A5527C" w:rsidP="00A5527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527C" w:rsidRDefault="00A5527C" w:rsidP="00A5527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527C" w:rsidRDefault="00A5527C" w:rsidP="00A5527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527C" w:rsidRDefault="00A5527C" w:rsidP="00A5527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527C" w:rsidRDefault="00A5527C" w:rsidP="00A5527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527C" w:rsidRDefault="00A5527C" w:rsidP="00A5527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6FE1" w:rsidRPr="00A5527C" w:rsidRDefault="00A0353B" w:rsidP="00A5527C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5527C">
        <w:rPr>
          <w:rFonts w:ascii="Times New Roman" w:hAnsi="Times New Roman" w:cs="Times New Roman"/>
          <w:b/>
          <w:sz w:val="28"/>
          <w:szCs w:val="28"/>
        </w:rPr>
        <w:lastRenderedPageBreak/>
        <w:t>Методическая разработка</w:t>
      </w:r>
      <w:r w:rsidR="00A86FE1" w:rsidRPr="00A552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5527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по гражданско-патриотическому </w:t>
      </w:r>
      <w:r w:rsidR="00A86FE1" w:rsidRPr="00A5527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воспитанию детей</w:t>
      </w:r>
      <w:r w:rsidR="00A5527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дошкольного возраста</w:t>
      </w:r>
      <w:r w:rsidR="004B170C" w:rsidRPr="00A5527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.</w:t>
      </w:r>
    </w:p>
    <w:p w:rsidR="00A86FE1" w:rsidRPr="004B170C" w:rsidRDefault="00A86FE1" w:rsidP="004B170C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B17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Тематическая беседа </w:t>
      </w:r>
      <w:r w:rsidR="004B17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детей старшего дошкольного возраста</w:t>
      </w:r>
    </w:p>
    <w:p w:rsidR="00A0353B" w:rsidRPr="00A5527C" w:rsidRDefault="00A0353B" w:rsidP="004B170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5527C">
        <w:rPr>
          <w:rFonts w:ascii="Times New Roman" w:hAnsi="Times New Roman" w:cs="Times New Roman"/>
          <w:b/>
          <w:sz w:val="28"/>
          <w:szCs w:val="28"/>
        </w:rPr>
        <w:t>Тема «Кубани верные сыны»</w:t>
      </w:r>
    </w:p>
    <w:p w:rsidR="00A0353B" w:rsidRPr="004B170C" w:rsidRDefault="00A0353B" w:rsidP="004B170C">
      <w:pPr>
        <w:spacing w:after="0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A5527C">
        <w:rPr>
          <w:rFonts w:ascii="Times New Roman" w:hAnsi="Times New Roman" w:cs="Times New Roman"/>
          <w:b/>
          <w:sz w:val="28"/>
          <w:szCs w:val="28"/>
        </w:rPr>
        <w:t>Цель:</w:t>
      </w:r>
      <w:r w:rsidRPr="004B170C">
        <w:rPr>
          <w:rFonts w:ascii="Times New Roman" w:hAnsi="Times New Roman" w:cs="Times New Roman"/>
          <w:sz w:val="28"/>
          <w:szCs w:val="28"/>
        </w:rPr>
        <w:t> формирование патриотических чувств у детей старшего дошкольного возраста.</w:t>
      </w:r>
      <w:r w:rsidRPr="004B170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воспитание чувства любви и благо</w:t>
      </w:r>
      <w:r w:rsidR="00BE4B8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дарности к защитникам Отечества,</w:t>
      </w:r>
      <w:bookmarkStart w:id="0" w:name="_GoBack"/>
      <w:bookmarkEnd w:id="0"/>
      <w:r w:rsidRPr="004B170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к Родине</w:t>
      </w:r>
      <w:r w:rsidR="00BE4B8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</w:p>
    <w:p w:rsidR="006601A5" w:rsidRPr="00A5527C" w:rsidRDefault="00A0353B" w:rsidP="004B170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5527C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A0353B" w:rsidRPr="004B170C" w:rsidRDefault="00A0353B" w:rsidP="004B170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B170C">
        <w:rPr>
          <w:rFonts w:ascii="Times New Roman" w:hAnsi="Times New Roman" w:cs="Times New Roman"/>
          <w:sz w:val="28"/>
          <w:szCs w:val="28"/>
        </w:rPr>
        <w:t xml:space="preserve">реализовать потребность детей старшего дошкольного возраста в знаниях о героическом прошлом нашего </w:t>
      </w:r>
      <w:r w:rsidR="006601A5" w:rsidRPr="004B170C">
        <w:rPr>
          <w:rFonts w:ascii="Times New Roman" w:hAnsi="Times New Roman" w:cs="Times New Roman"/>
          <w:sz w:val="28"/>
          <w:szCs w:val="28"/>
        </w:rPr>
        <w:t>поселения</w:t>
      </w:r>
      <w:r w:rsidRPr="004B170C">
        <w:rPr>
          <w:rFonts w:ascii="Times New Roman" w:hAnsi="Times New Roman" w:cs="Times New Roman"/>
          <w:sz w:val="28"/>
          <w:szCs w:val="28"/>
        </w:rPr>
        <w:t>, об истории своей семьи;</w:t>
      </w:r>
    </w:p>
    <w:p w:rsidR="00A0353B" w:rsidRPr="004B170C" w:rsidRDefault="00A0353B" w:rsidP="004B170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B170C">
        <w:rPr>
          <w:rFonts w:ascii="Times New Roman" w:hAnsi="Times New Roman" w:cs="Times New Roman"/>
          <w:sz w:val="28"/>
          <w:szCs w:val="28"/>
        </w:rPr>
        <w:t>создать условия для решения задач нравственно-патриотического воспитания детей с</w:t>
      </w:r>
      <w:r w:rsidR="006601A5" w:rsidRPr="004B170C">
        <w:rPr>
          <w:rFonts w:ascii="Times New Roman" w:hAnsi="Times New Roman" w:cs="Times New Roman"/>
          <w:sz w:val="28"/>
          <w:szCs w:val="28"/>
        </w:rPr>
        <w:t>таршего дошкольного возраста;</w:t>
      </w:r>
    </w:p>
    <w:p w:rsidR="00A0353B" w:rsidRPr="004B170C" w:rsidRDefault="00A0353B" w:rsidP="004B170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B170C">
        <w:rPr>
          <w:rFonts w:ascii="Times New Roman" w:hAnsi="Times New Roman" w:cs="Times New Roman"/>
          <w:sz w:val="28"/>
          <w:szCs w:val="28"/>
        </w:rPr>
        <w:t>формировать у детей предпосылки поисковой</w:t>
      </w:r>
      <w:r w:rsidR="006601A5" w:rsidRPr="004B170C">
        <w:rPr>
          <w:rFonts w:ascii="Times New Roman" w:hAnsi="Times New Roman" w:cs="Times New Roman"/>
          <w:sz w:val="28"/>
          <w:szCs w:val="28"/>
        </w:rPr>
        <w:t>, исследовательской</w:t>
      </w:r>
      <w:r w:rsidRPr="004B170C">
        <w:rPr>
          <w:rFonts w:ascii="Times New Roman" w:hAnsi="Times New Roman" w:cs="Times New Roman"/>
          <w:sz w:val="28"/>
          <w:szCs w:val="28"/>
        </w:rPr>
        <w:t xml:space="preserve"> деятельн</w:t>
      </w:r>
      <w:r w:rsidR="006601A5" w:rsidRPr="004B170C">
        <w:rPr>
          <w:rFonts w:ascii="Times New Roman" w:hAnsi="Times New Roman" w:cs="Times New Roman"/>
          <w:sz w:val="28"/>
          <w:szCs w:val="28"/>
        </w:rPr>
        <w:t>ости,</w:t>
      </w:r>
    </w:p>
    <w:p w:rsidR="006601A5" w:rsidRPr="00A5527C" w:rsidRDefault="006601A5" w:rsidP="004B170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5527C">
        <w:rPr>
          <w:rFonts w:ascii="Times New Roman" w:hAnsi="Times New Roman" w:cs="Times New Roman"/>
          <w:b/>
          <w:sz w:val="28"/>
          <w:szCs w:val="28"/>
        </w:rPr>
        <w:t>Актуальность методической разработки.</w:t>
      </w:r>
    </w:p>
    <w:p w:rsidR="006601A5" w:rsidRPr="004B170C" w:rsidRDefault="006601A5" w:rsidP="004B170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B170C">
        <w:rPr>
          <w:rFonts w:ascii="Times New Roman" w:hAnsi="Times New Roman" w:cs="Times New Roman"/>
          <w:sz w:val="28"/>
          <w:szCs w:val="28"/>
        </w:rPr>
        <w:t>Наши сегодняшние воспитанники – это будущее нашей страны. От нас, взрослых, зависит, какими они вырастут, будут ли гордиться своей Родиной, в которой родились, заботиться о ее процветании.</w:t>
      </w:r>
    </w:p>
    <w:p w:rsidR="00C93F34" w:rsidRPr="004B170C" w:rsidRDefault="00C93F34" w:rsidP="004B170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93F34" w:rsidRPr="004B170C" w:rsidRDefault="00C93F34" w:rsidP="004B170C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B17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4B17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</w:t>
      </w:r>
      <w:r w:rsidRPr="004B17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Когда война пришла на землю Кубани, каждый пятый житель </w:t>
      </w:r>
      <w:r w:rsidR="00A86FE1" w:rsidRPr="004B17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стал на защиту родной земли</w:t>
      </w:r>
      <w:r w:rsidRPr="004B17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A86FE1" w:rsidRPr="004B17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Только из нашего Соколовского поселения более 1000 человек ушли воевать.</w:t>
      </w:r>
      <w:r w:rsidRPr="004B17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Уходя на фронт, кубанцы клялись: «В бою не дрогнет у казака ни рука и</w:t>
      </w:r>
      <w:r w:rsidR="00A86FE1" w:rsidRPr="004B17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ни сердце. Скорее Кубань река </w:t>
      </w:r>
      <w:r w:rsidRPr="004B17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потечет вспять, чем мы отступим перед врагом. Только вперед пойдут сыновья твои, родная Кубань».</w:t>
      </w:r>
    </w:p>
    <w:p w:rsidR="00C93F34" w:rsidRPr="004B170C" w:rsidRDefault="00C93F34" w:rsidP="004B170C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B17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Около сорока наших односельчан принимали участие в боях за освобождение Кубани от врагов. Это участники боев на Малой земле: </w:t>
      </w:r>
      <w:proofErr w:type="spellStart"/>
      <w:r w:rsidRPr="004B17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Антонцев</w:t>
      </w:r>
      <w:proofErr w:type="spellEnd"/>
      <w:r w:rsidRPr="004B17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Митрофан </w:t>
      </w:r>
      <w:proofErr w:type="spellStart"/>
      <w:r w:rsidRPr="004B17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Прокофьевич</w:t>
      </w:r>
      <w:proofErr w:type="spellEnd"/>
      <w:r w:rsidRPr="004B17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4B17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Копайгора</w:t>
      </w:r>
      <w:proofErr w:type="spellEnd"/>
      <w:r w:rsidRPr="004B17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Яков Иванович, </w:t>
      </w:r>
      <w:proofErr w:type="spellStart"/>
      <w:r w:rsidRPr="004B17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Ш</w:t>
      </w:r>
      <w:r w:rsidR="00B00553" w:rsidRPr="004B17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вора</w:t>
      </w:r>
      <w:proofErr w:type="spellEnd"/>
      <w:r w:rsidR="00B00553" w:rsidRPr="004B17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Петр Григорьевич и другие </w:t>
      </w:r>
      <w:r w:rsidRPr="004B17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Наравне с казаками воевали и наши женщины: </w:t>
      </w:r>
      <w:proofErr w:type="spellStart"/>
      <w:r w:rsidRPr="004B17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Мирошкина</w:t>
      </w:r>
      <w:proofErr w:type="spellEnd"/>
      <w:r w:rsidRPr="004B17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Мария Ивановна, Харченко Нина Ивановна, Сербина Екатерина Николаевна. </w:t>
      </w:r>
      <w:r w:rsidR="00304F3F" w:rsidRPr="004B17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 просьбе казаков на Кубани был организован кавалерийский казачий корпус, а в нашем </w:t>
      </w:r>
      <w:proofErr w:type="spellStart"/>
      <w:r w:rsidR="00304F3F" w:rsidRPr="004B17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Гулькевичском</w:t>
      </w:r>
      <w:proofErr w:type="spellEnd"/>
      <w:r w:rsidR="00304F3F" w:rsidRPr="004B17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районе была создана казачья сотня., в составе которой воевал наш односельчанин </w:t>
      </w:r>
      <w:proofErr w:type="spellStart"/>
      <w:r w:rsidR="00304F3F" w:rsidRPr="004B17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Ковачев</w:t>
      </w:r>
      <w:proofErr w:type="spellEnd"/>
      <w:r w:rsidR="00304F3F" w:rsidRPr="004B17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Митрофан Тарасович. </w:t>
      </w:r>
      <w:r w:rsidRPr="004B17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Нелегко было и тем людям, кот</w:t>
      </w:r>
      <w:r w:rsidR="00A86FE1" w:rsidRPr="004B17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орые остались в селах и хуторах</w:t>
      </w:r>
      <w:r w:rsidR="00B00553" w:rsidRPr="004B17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а в основном это были старики, дети и женщины. </w:t>
      </w:r>
      <w:r w:rsidR="00A86FE1" w:rsidRPr="004B17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Они продолжали трудится, чтобы дать Родине, Армии необходимые продукты питания</w:t>
      </w:r>
      <w:r w:rsidR="00304F3F" w:rsidRPr="004B17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B00553" w:rsidRPr="004B17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 их плечи лег тяжкий труд, но самым тяжелым испытанием была потеря родных людей. </w:t>
      </w:r>
    </w:p>
    <w:p w:rsidR="00B00553" w:rsidRPr="004B170C" w:rsidRDefault="00B00553" w:rsidP="004B170C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B17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Жительница хутора </w:t>
      </w:r>
      <w:proofErr w:type="spellStart"/>
      <w:r w:rsidRPr="004B17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Машевс</w:t>
      </w:r>
      <w:r w:rsidR="003E002A" w:rsidRPr="004B17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кий</w:t>
      </w:r>
      <w:proofErr w:type="spellEnd"/>
      <w:r w:rsidR="003E002A" w:rsidRPr="004B17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Ефросинья Ивановна Бабенко </w:t>
      </w:r>
      <w:r w:rsidRPr="004B17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проводила на фронт своих четырех сыновей. Все они были трудолюбивыми, чес</w:t>
      </w:r>
      <w:r w:rsidR="003E002A" w:rsidRPr="004B17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</w:t>
      </w:r>
      <w:r w:rsidRPr="004B17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ными, смелыми.</w:t>
      </w:r>
      <w:r w:rsidR="00304F3F" w:rsidRPr="004B17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фронт, один за другим, ушли Максим, Василий, Иван, Петр. Разными военными дорогами шли ребята</w:t>
      </w:r>
      <w:r w:rsidR="003E002A" w:rsidRPr="004B17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освобождая страну от фашистов, </w:t>
      </w:r>
      <w:r w:rsidR="003E002A" w:rsidRPr="004B17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воевали за Родину не щадя своей жизни. Вражеские пули не пощадили ни одного из братьев. Все четверо погибли, защищая Родину.</w:t>
      </w:r>
    </w:p>
    <w:p w:rsidR="00C93F34" w:rsidRPr="004B170C" w:rsidRDefault="00C93F34" w:rsidP="004B170C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B17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3E002A" w:rsidRPr="004B17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Около четырехсот человек наших земляков не вернулось с войны, не познали радость долгожданной Победы. В память о них в центре села </w:t>
      </w:r>
      <w:r w:rsidR="004B170C" w:rsidRPr="004B17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открыт обелиск, на котором написаны их имена.</w:t>
      </w:r>
    </w:p>
    <w:p w:rsidR="004B170C" w:rsidRPr="004B170C" w:rsidRDefault="004B170C" w:rsidP="004B170C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B17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Среди тех воинов, кто дошел до Берлина тоже были наши земляки: Богданова Надежда Моисеевна, Кузнецов Федор Дмитриевич, Фомченко Иван Лазаревич. </w:t>
      </w:r>
    </w:p>
    <w:p w:rsidR="004B170C" w:rsidRDefault="004B170C" w:rsidP="004B170C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B17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Уходят из жизни ветераны, но всегда мы будем помнить бессмертный подвиг, который совершил в войну наш народ, а значит и наши с вами односельчане.</w:t>
      </w:r>
    </w:p>
    <w:p w:rsidR="00A5527C" w:rsidRDefault="00BE4B89" w:rsidP="004B170C">
      <w:pPr>
        <w:spacing w:after="0"/>
        <w:rPr>
          <w:rFonts w:ascii="Times New Roman" w:hAnsi="Times New Roman" w:cs="Times New Roman"/>
          <w:sz w:val="28"/>
          <w:szCs w:val="28"/>
        </w:rPr>
      </w:pPr>
      <w:hyperlink r:id="rId4" w:history="1">
        <w:r w:rsidR="00A5527C" w:rsidRPr="00DD2D2D">
          <w:rPr>
            <w:rStyle w:val="a3"/>
            <w:rFonts w:ascii="Times New Roman" w:hAnsi="Times New Roman" w:cs="Times New Roman"/>
            <w:sz w:val="28"/>
            <w:szCs w:val="28"/>
          </w:rPr>
          <w:t>https://youtu.be/KdYAA9Q8dNw</w:t>
        </w:r>
      </w:hyperlink>
    </w:p>
    <w:p w:rsidR="00A5527C" w:rsidRDefault="00A5527C" w:rsidP="004B170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5527C" w:rsidRPr="004B170C" w:rsidRDefault="00A5527C" w:rsidP="004B170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подготовке презентаций использованы личные архивные материалы сотрудников ДОУ, музея боевой и трудовой Славы села Соколовского,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интернетресурсы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sectPr w:rsidR="00A5527C" w:rsidRPr="004B17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4D0E"/>
    <w:rsid w:val="00287876"/>
    <w:rsid w:val="00304F3F"/>
    <w:rsid w:val="003E002A"/>
    <w:rsid w:val="004B170C"/>
    <w:rsid w:val="006601A5"/>
    <w:rsid w:val="00A0353B"/>
    <w:rsid w:val="00A5527C"/>
    <w:rsid w:val="00A86FE1"/>
    <w:rsid w:val="00B00553"/>
    <w:rsid w:val="00BE4B89"/>
    <w:rsid w:val="00C93F34"/>
    <w:rsid w:val="00DC428E"/>
    <w:rsid w:val="00DE4D0E"/>
    <w:rsid w:val="00FE1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57B0C0"/>
  <w15:chartTrackingRefBased/>
  <w15:docId w15:val="{016676EF-4EC7-46BE-BCD0-21BDF77E6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5527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youtu.be/KdYAA9Q8dN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3</Pages>
  <Words>541</Words>
  <Characters>3088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</dc:creator>
  <cp:keywords/>
  <dc:description/>
  <cp:lastModifiedBy>Aleksandr_Chistyakov</cp:lastModifiedBy>
  <cp:revision>7</cp:revision>
  <dcterms:created xsi:type="dcterms:W3CDTF">2017-11-15T11:39:00Z</dcterms:created>
  <dcterms:modified xsi:type="dcterms:W3CDTF">2020-10-17T04:22:00Z</dcterms:modified>
</cp:coreProperties>
</file>